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B32" w:rsidRDefault="00FA1253">
      <w:pPr>
        <w:jc w:val="right"/>
        <w:rPr>
          <w:rFonts w:ascii="ＭＳ 明朝" w:eastAsia="ＭＳ 明朝" w:hAnsi="ＭＳ 明朝" w:cs="ＭＳ 明朝"/>
          <w:color w:val="000000"/>
        </w:rPr>
      </w:pPr>
      <w:bookmarkStart w:id="0" w:name="_heading=h.gjdgxs" w:colFirst="0" w:colLast="0"/>
      <w:bookmarkEnd w:id="0"/>
      <w:r>
        <w:rPr>
          <w:rFonts w:ascii="ＭＳ 明朝" w:eastAsia="ＭＳ 明朝" w:hAnsi="ＭＳ 明朝" w:cs="ＭＳ 明朝"/>
        </w:rPr>
        <w:t>令和</w:t>
      </w:r>
      <w:r w:rsidR="00FF45D2">
        <w:rPr>
          <w:rFonts w:ascii="ＭＳ 明朝" w:eastAsia="ＭＳ 明朝" w:hAnsi="ＭＳ 明朝" w:cs="HGSｺﾞｼｯｸM" w:hint="eastAsia"/>
        </w:rPr>
        <w:t>６</w:t>
      </w:r>
      <w:r>
        <w:rPr>
          <w:rFonts w:ascii="ＭＳ 明朝" w:eastAsia="ＭＳ 明朝" w:hAnsi="ＭＳ 明朝" w:cs="ＭＳ 明朝"/>
        </w:rPr>
        <w:t>年（</w:t>
      </w:r>
      <w:r>
        <w:rPr>
          <w:rFonts w:ascii="HGSｺﾞｼｯｸM" w:eastAsia="HGSｺﾞｼｯｸM" w:hAnsi="HGSｺﾞｼｯｸM" w:cs="HGSｺﾞｼｯｸM"/>
        </w:rPr>
        <w:t>202</w:t>
      </w:r>
      <w:r w:rsidR="00FF45D2">
        <w:rPr>
          <w:rFonts w:ascii="HGSｺﾞｼｯｸM" w:eastAsia="HGSｺﾞｼｯｸM" w:hAnsi="HGSｺﾞｼｯｸM" w:cs="HGSｺﾞｼｯｸM"/>
        </w:rPr>
        <w:t>4</w:t>
      </w:r>
      <w:r>
        <w:rPr>
          <w:rFonts w:ascii="ＭＳ 明朝" w:eastAsia="ＭＳ 明朝" w:hAnsi="ＭＳ 明朝" w:cs="ＭＳ 明朝"/>
        </w:rPr>
        <w:t>年）</w:t>
      </w:r>
      <w:r w:rsidR="00152CC1">
        <w:rPr>
          <w:rFonts w:ascii="ＭＳ 明朝" w:eastAsia="ＭＳ 明朝" w:hAnsi="ＭＳ 明朝" w:cs="HGSｺﾞｼｯｸM" w:hint="eastAsia"/>
        </w:rPr>
        <w:t>１</w:t>
      </w:r>
      <w:r>
        <w:rPr>
          <w:rFonts w:ascii="ＭＳ 明朝" w:eastAsia="ＭＳ 明朝" w:hAnsi="ＭＳ 明朝" w:cs="ＭＳ 明朝"/>
        </w:rPr>
        <w:t>月</w:t>
      </w:r>
      <w:r w:rsidR="00152CC1">
        <w:rPr>
          <w:rFonts w:ascii="ＭＳ 明朝" w:eastAsia="ＭＳ 明朝" w:hAnsi="ＭＳ 明朝" w:cs="HGｺﾞｼｯｸM"/>
        </w:rPr>
        <w:t>1</w:t>
      </w:r>
      <w:r w:rsidR="00FF45D2">
        <w:rPr>
          <w:rFonts w:ascii="ＭＳ 明朝" w:eastAsia="ＭＳ 明朝" w:hAnsi="ＭＳ 明朝" w:cs="HGｺﾞｼｯｸM"/>
        </w:rPr>
        <w:t>0</w:t>
      </w:r>
      <w:r>
        <w:rPr>
          <w:rFonts w:ascii="ＭＳ 明朝" w:eastAsia="ＭＳ 明朝" w:hAnsi="ＭＳ 明朝" w:cs="ＭＳ 明朝"/>
        </w:rPr>
        <w:t>日</w:t>
      </w:r>
    </w:p>
    <w:p w:rsidR="00DC3B32" w:rsidRDefault="00FA1253">
      <w:pPr>
        <w:jc w:val="left"/>
        <w:rPr>
          <w:rFonts w:ascii="ＭＳ 明朝" w:eastAsia="ＭＳ 明朝" w:hAnsi="ＭＳ 明朝" w:cs="ＭＳ 明朝"/>
          <w:color w:val="000000"/>
        </w:rPr>
      </w:pPr>
      <w:r>
        <w:rPr>
          <w:rFonts w:ascii="ＭＳ 明朝" w:eastAsia="ＭＳ 明朝" w:hAnsi="ＭＳ 明朝" w:cs="ＭＳ 明朝"/>
        </w:rPr>
        <w:t xml:space="preserve">　 長野県</w:t>
      </w:r>
      <w:r>
        <w:rPr>
          <w:rFonts w:ascii="ＭＳ 明朝" w:eastAsia="ＭＳ 明朝" w:hAnsi="ＭＳ 明朝" w:cs="ＭＳ 明朝"/>
          <w:u w:val="single"/>
        </w:rPr>
        <w:t xml:space="preserve">　　　　　</w:t>
      </w:r>
      <w:r>
        <w:rPr>
          <w:rFonts w:ascii="ＭＳ 明朝" w:eastAsia="ＭＳ 明朝" w:hAnsi="ＭＳ 明朝" w:cs="ＭＳ 明朝"/>
        </w:rPr>
        <w:t>高等学校長 様</w:t>
      </w:r>
    </w:p>
    <w:p w:rsidR="00DC3B32" w:rsidRDefault="00FA1253">
      <w:pPr>
        <w:jc w:val="right"/>
        <w:rPr>
          <w:rFonts w:ascii="ＭＳ 明朝" w:eastAsia="ＭＳ 明朝" w:hAnsi="ＭＳ 明朝" w:cs="ＭＳ 明朝"/>
          <w:color w:val="000000"/>
        </w:rPr>
      </w:pPr>
      <w:r>
        <w:rPr>
          <w:rFonts w:ascii="ＭＳ 明朝" w:eastAsia="ＭＳ 明朝" w:hAnsi="ＭＳ 明朝" w:cs="ＭＳ 明朝"/>
          <w:color w:val="000000"/>
        </w:rPr>
        <w:t>長野県高等学校科学協会会長</w:t>
      </w:r>
      <w:r>
        <w:rPr>
          <w:rFonts w:ascii="HGSｺﾞｼｯｸM" w:eastAsia="HGSｺﾞｼｯｸM" w:hAnsi="HGSｺﾞｼｯｸM" w:cs="HGSｺﾞｼｯｸM"/>
          <w:color w:val="000000"/>
        </w:rPr>
        <w:t xml:space="preserve">  </w:t>
      </w:r>
      <w:r w:rsidR="00FF45D2" w:rsidRPr="00FF45D2">
        <w:rPr>
          <w:rFonts w:ascii="ＭＳ 明朝" w:eastAsia="ＭＳ 明朝" w:hAnsi="ＭＳ 明朝" w:cs="HGSｺﾞｼｯｸM" w:hint="eastAsia"/>
          <w:color w:val="000000"/>
        </w:rPr>
        <w:t>内藤　信一</w:t>
      </w:r>
      <w:r>
        <w:rPr>
          <w:rFonts w:ascii="ＭＳ 明朝" w:eastAsia="ＭＳ 明朝" w:hAnsi="ＭＳ 明朝" w:cs="ＭＳ 明朝"/>
          <w:color w:val="000000"/>
        </w:rPr>
        <w:t xml:space="preserve">　</w:t>
      </w:r>
      <w:r>
        <w:rPr>
          <w:rFonts w:ascii="HGSｺﾞｼｯｸM" w:eastAsia="HGSｺﾞｼｯｸM" w:hAnsi="HGSｺﾞｼｯｸM" w:cs="HGSｺﾞｼｯｸM"/>
          <w:color w:val="000000"/>
        </w:rPr>
        <w:t xml:space="preserve"> </w:t>
      </w:r>
    </w:p>
    <w:p w:rsidR="00DC3B32" w:rsidRDefault="00FA1253">
      <w:pPr>
        <w:jc w:val="right"/>
        <w:rPr>
          <w:rFonts w:ascii="ＭＳ 明朝" w:eastAsia="ＭＳ 明朝" w:hAnsi="ＭＳ 明朝" w:cs="ＭＳ 明朝"/>
          <w:color w:val="000000"/>
        </w:rP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 xml:space="preserve">　　</w:t>
      </w: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 xml:space="preserve">　（</w:t>
      </w:r>
      <w:r w:rsidR="00FF45D2" w:rsidRPr="00FF45D2">
        <w:rPr>
          <w:rFonts w:ascii="ＭＳ 明朝" w:eastAsia="ＭＳ 明朝" w:hAnsi="ＭＳ 明朝" w:cs="ＭＳ 明朝" w:hint="eastAsia"/>
          <w:color w:val="000000"/>
        </w:rPr>
        <w:t>長野県長野吉田高等学校長</w:t>
      </w:r>
      <w:r>
        <w:rPr>
          <w:rFonts w:ascii="ＭＳ 明朝" w:eastAsia="ＭＳ 明朝" w:hAnsi="ＭＳ 明朝" w:cs="ＭＳ 明朝"/>
          <w:color w:val="000000"/>
        </w:rPr>
        <w:t>）</w:t>
      </w:r>
    </w:p>
    <w:p w:rsidR="00DC3B32" w:rsidRDefault="00DC3B32">
      <w:pPr>
        <w:jc w:val="right"/>
        <w:rPr>
          <w:rFonts w:ascii="ＭＳ 明朝" w:eastAsia="ＭＳ 明朝" w:hAnsi="ＭＳ 明朝" w:cs="ＭＳ 明朝"/>
          <w:color w:val="000000"/>
        </w:rPr>
      </w:pPr>
    </w:p>
    <w:p w:rsidR="00DC3B32" w:rsidRDefault="00FA1253">
      <w:pPr>
        <w:jc w:val="center"/>
        <w:rPr>
          <w:rFonts w:ascii="ＭＳ 明朝" w:eastAsia="ＭＳ 明朝" w:hAnsi="ＭＳ 明朝" w:cs="ＭＳ 明朝"/>
          <w:color w:val="000000"/>
          <w:sz w:val="26"/>
          <w:szCs w:val="26"/>
        </w:rPr>
      </w:pPr>
      <w:r>
        <w:rPr>
          <w:rFonts w:ascii="ＭＳ 明朝" w:eastAsia="ＭＳ 明朝" w:hAnsi="ＭＳ 明朝" w:cs="ＭＳ 明朝"/>
          <w:color w:val="000000"/>
          <w:sz w:val="26"/>
          <w:szCs w:val="26"/>
        </w:rPr>
        <w:t>長野県高等学校科学協会（旧理化学会・信濃生物会）</w:t>
      </w:r>
    </w:p>
    <w:p w:rsidR="00E44680" w:rsidRDefault="00E44680">
      <w:pPr>
        <w:jc w:val="center"/>
        <w:rPr>
          <w:rFonts w:ascii="ＭＳ 明朝" w:eastAsia="ＭＳ 明朝" w:hAnsi="ＭＳ 明朝" w:cs="ＭＳ 明朝" w:hint="eastAsia"/>
          <w:color w:val="000000"/>
          <w:sz w:val="26"/>
          <w:szCs w:val="26"/>
        </w:rPr>
      </w:pPr>
      <w:r w:rsidRPr="00E44680">
        <w:rPr>
          <w:rFonts w:ascii="ＭＳ 明朝" w:eastAsia="ＭＳ 明朝" w:hAnsi="ＭＳ 明朝" w:cs="ＭＳ 明朝" w:hint="eastAsia"/>
          <w:color w:val="000000"/>
          <w:sz w:val="26"/>
          <w:szCs w:val="26"/>
        </w:rPr>
        <w:t>東海地区高等学校化学教育セミナー伝達講習</w:t>
      </w:r>
      <w:r>
        <w:rPr>
          <w:rFonts w:ascii="ＭＳ 明朝" w:eastAsia="ＭＳ 明朝" w:hAnsi="ＭＳ 明朝" w:cs="ＭＳ 明朝" w:hint="eastAsia"/>
          <w:color w:val="000000"/>
          <w:sz w:val="26"/>
          <w:szCs w:val="26"/>
        </w:rPr>
        <w:t>会　兼</w:t>
      </w:r>
    </w:p>
    <w:p w:rsidR="00DC3B32" w:rsidRDefault="00FA1253">
      <w:pPr>
        <w:jc w:val="center"/>
        <w:rPr>
          <w:rFonts w:ascii="ＭＳ 明朝" w:eastAsia="ＭＳ 明朝" w:hAnsi="ＭＳ 明朝" w:cs="ＭＳ 明朝"/>
          <w:color w:val="000000"/>
        </w:rPr>
      </w:pPr>
      <w:r w:rsidRPr="00FA1253">
        <w:rPr>
          <w:rFonts w:ascii="ＭＳ 明朝" w:eastAsia="ＭＳ 明朝" w:hAnsi="ＭＳ 明朝" w:cs="HGSｺﾞｼｯｸM"/>
          <w:color w:val="000000"/>
          <w:sz w:val="26"/>
          <w:szCs w:val="26"/>
        </w:rPr>
        <w:t>令和</w:t>
      </w:r>
      <w:r w:rsidR="00FF45D2">
        <w:rPr>
          <w:rFonts w:ascii="ＭＳ 明朝" w:eastAsia="ＭＳ 明朝" w:hAnsi="ＭＳ 明朝" w:cs="HGSｺﾞｼｯｸM" w:hint="eastAsia"/>
          <w:color w:val="000000"/>
          <w:sz w:val="26"/>
          <w:szCs w:val="26"/>
        </w:rPr>
        <w:t>５</w:t>
      </w:r>
      <w:r w:rsidRPr="00FA1253">
        <w:rPr>
          <w:rFonts w:ascii="ＭＳ 明朝" w:eastAsia="ＭＳ 明朝" w:hAnsi="ＭＳ 明朝" w:cs="HGSｺﾞｼｯｸM"/>
          <w:color w:val="000000"/>
          <w:sz w:val="26"/>
          <w:szCs w:val="26"/>
        </w:rPr>
        <w:t>年度第</w:t>
      </w:r>
      <w:r w:rsidR="00FF45D2">
        <w:rPr>
          <w:rFonts w:ascii="ＭＳ 明朝" w:eastAsia="ＭＳ 明朝" w:hAnsi="ＭＳ 明朝" w:cs="HGSｺﾞｼｯｸM" w:hint="eastAsia"/>
          <w:sz w:val="26"/>
          <w:szCs w:val="26"/>
        </w:rPr>
        <w:t>３</w:t>
      </w:r>
      <w:r w:rsidRPr="00FA1253">
        <w:rPr>
          <w:rFonts w:ascii="ＭＳ 明朝" w:eastAsia="ＭＳ 明朝" w:hAnsi="ＭＳ 明朝" w:cs="HGSｺﾞｼｯｸM"/>
          <w:color w:val="000000"/>
          <w:sz w:val="26"/>
          <w:szCs w:val="26"/>
        </w:rPr>
        <w:t>回</w:t>
      </w:r>
      <w:r>
        <w:rPr>
          <w:rFonts w:ascii="ＭＳ 明朝" w:eastAsia="ＭＳ 明朝" w:hAnsi="ＭＳ 明朝" w:cs="ＭＳ 明朝"/>
          <w:color w:val="000000"/>
          <w:sz w:val="26"/>
          <w:szCs w:val="26"/>
        </w:rPr>
        <w:t>化学専門部会の開催について（依頼）</w:t>
      </w:r>
    </w:p>
    <w:p w:rsidR="00DC3B32" w:rsidRDefault="00DC3B32">
      <w:pPr>
        <w:rPr>
          <w:rFonts w:ascii="ＭＳ 明朝" w:eastAsia="ＭＳ 明朝" w:hAnsi="ＭＳ 明朝" w:cs="ＭＳ 明朝"/>
          <w:color w:val="000000"/>
        </w:rPr>
      </w:pPr>
    </w:p>
    <w:p w:rsidR="00DC3B32" w:rsidRDefault="00FA1253">
      <w:pPr>
        <w:rPr>
          <w:rFonts w:ascii="ＭＳ 明朝" w:eastAsia="ＭＳ 明朝" w:hAnsi="ＭＳ 明朝" w:cs="ＭＳ 明朝"/>
          <w:color w:val="000000"/>
        </w:rPr>
      </w:pPr>
      <w:r>
        <w:rPr>
          <w:rFonts w:ascii="ＭＳ 明朝" w:eastAsia="ＭＳ 明朝" w:hAnsi="ＭＳ 明朝" w:cs="ＭＳ 明朝"/>
          <w:color w:val="000000"/>
        </w:rPr>
        <w:t xml:space="preserve">　</w:t>
      </w:r>
      <w:r w:rsidR="00152CC1">
        <w:rPr>
          <w:rFonts w:ascii="ＭＳ 明朝" w:eastAsia="ＭＳ 明朝" w:hAnsi="ＭＳ 明朝" w:cs="ＭＳ 明朝" w:hint="eastAsia"/>
        </w:rPr>
        <w:t>厳寒</w:t>
      </w:r>
      <w:r>
        <w:rPr>
          <w:rFonts w:ascii="ＭＳ 明朝" w:eastAsia="ＭＳ 明朝" w:hAnsi="ＭＳ 明朝" w:cs="ＭＳ 明朝"/>
          <w:color w:val="000000"/>
        </w:rPr>
        <w:t>の候、ますますご清祥のこととお慶び申し上げます。本会の研究活動には日頃</w:t>
      </w:r>
      <w:r>
        <w:rPr>
          <w:rFonts w:ascii="ＭＳ 明朝" w:eastAsia="ＭＳ 明朝" w:hAnsi="ＭＳ 明朝" w:cs="ＭＳ 明朝"/>
        </w:rPr>
        <w:t>より</w:t>
      </w:r>
      <w:r>
        <w:rPr>
          <w:rFonts w:ascii="ＭＳ 明朝" w:eastAsia="ＭＳ 明朝" w:hAnsi="ＭＳ 明朝" w:cs="ＭＳ 明朝"/>
          <w:color w:val="000000"/>
        </w:rPr>
        <w:t>格別のご理解、ご協力を賜り厚くお礼申し上げます。</w:t>
      </w:r>
    </w:p>
    <w:p w:rsidR="00DC3B32" w:rsidRDefault="00FA1253">
      <w:pPr>
        <w:rPr>
          <w:rFonts w:ascii="ＭＳ 明朝" w:eastAsia="ＭＳ 明朝" w:hAnsi="ＭＳ 明朝" w:cs="ＭＳ 明朝"/>
          <w:color w:val="000000"/>
        </w:rP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さて、標記の件につき下記のように開催いたします。つきましてはご多忙の折、</w:t>
      </w:r>
      <w:r>
        <w:rPr>
          <w:rFonts w:ascii="ＭＳ 明朝" w:eastAsia="ＭＳ 明朝" w:hAnsi="ＭＳ 明朝" w:cs="ＭＳ 明朝"/>
        </w:rPr>
        <w:t>誠に</w:t>
      </w:r>
      <w:r>
        <w:rPr>
          <w:rFonts w:ascii="ＭＳ 明朝" w:eastAsia="ＭＳ 明朝" w:hAnsi="ＭＳ 明朝" w:cs="ＭＳ 明朝"/>
          <w:color w:val="000000"/>
        </w:rPr>
        <w:t>恐縮に存じますが、</w:t>
      </w:r>
      <w:r>
        <w:rPr>
          <w:rFonts w:ascii="ＭＳ 明朝" w:eastAsia="ＭＳ 明朝" w:hAnsi="ＭＳ 明朝" w:cs="ＭＳ 明朝"/>
          <w:color w:val="000000"/>
          <w:u w:val="single"/>
        </w:rPr>
        <w:t>貴校 　　　　　　先生</w:t>
      </w:r>
      <w:r>
        <w:rPr>
          <w:rFonts w:ascii="ＭＳ 明朝" w:eastAsia="ＭＳ 明朝" w:hAnsi="ＭＳ 明朝" w:cs="ＭＳ 明朝"/>
          <w:color w:val="000000"/>
        </w:rPr>
        <w:t>の出席につきご配意下さいますようお願い申し上げます。</w:t>
      </w:r>
    </w:p>
    <w:p w:rsidR="00DC3B32" w:rsidRDefault="00FA1253">
      <w:pPr>
        <w:jc w:val="center"/>
        <w:rPr>
          <w:rFonts w:ascii="ＭＳ 明朝" w:eastAsia="ＭＳ 明朝" w:hAnsi="ＭＳ 明朝" w:cs="ＭＳ 明朝"/>
          <w:color w:val="000000"/>
        </w:rPr>
      </w:pPr>
      <w:r>
        <w:rPr>
          <w:rFonts w:ascii="ＭＳ 明朝" w:eastAsia="ＭＳ 明朝" w:hAnsi="ＭＳ 明朝" w:cs="ＭＳ 明朝"/>
          <w:color w:val="000000"/>
        </w:rPr>
        <w:t>記</w:t>
      </w:r>
    </w:p>
    <w:p w:rsidR="00DC3B32" w:rsidRDefault="00FA1253">
      <w:pPr>
        <w:rPr>
          <w:rFonts w:ascii="ＭＳ 明朝" w:eastAsia="ＭＳ 明朝" w:hAnsi="ＭＳ 明朝" w:cs="ＭＳ 明朝"/>
          <w:color w:val="000000"/>
        </w:rP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１</w:t>
      </w: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日　　時</w:t>
      </w:r>
      <w:r>
        <w:rPr>
          <w:rFonts w:ascii="Times New Roman" w:eastAsia="Times New Roman" w:hAnsi="Times New Roman" w:cs="Times New Roman"/>
          <w:color w:val="000000"/>
        </w:rPr>
        <w:t xml:space="preserve">    </w:t>
      </w:r>
      <w:r w:rsidR="00152CC1">
        <w:rPr>
          <w:rFonts w:ascii="ＭＳ 明朝" w:eastAsia="ＭＳ 明朝" w:hAnsi="ＭＳ 明朝" w:cs="ＭＳ 明朝" w:hint="eastAsia"/>
        </w:rPr>
        <w:t>２</w:t>
      </w:r>
      <w:r>
        <w:rPr>
          <w:rFonts w:ascii="ＭＳ 明朝" w:eastAsia="ＭＳ 明朝" w:hAnsi="ＭＳ 明朝" w:cs="ＭＳ 明朝"/>
          <w:color w:val="000000"/>
        </w:rPr>
        <w:t>月</w:t>
      </w:r>
      <w:r w:rsidR="00FF45D2">
        <w:rPr>
          <w:rFonts w:ascii="ＭＳ 明朝" w:eastAsia="ＭＳ 明朝" w:hAnsi="ＭＳ 明朝" w:cs="ＭＳ 明朝" w:hint="eastAsia"/>
        </w:rPr>
        <w:t>８</w:t>
      </w:r>
      <w:r>
        <w:rPr>
          <w:rFonts w:ascii="ＭＳ 明朝" w:eastAsia="ＭＳ 明朝" w:hAnsi="ＭＳ 明朝" w:cs="ＭＳ 明朝"/>
          <w:color w:val="000000"/>
        </w:rPr>
        <w:t>日（</w:t>
      </w:r>
      <w:r w:rsidR="00FF45D2">
        <w:rPr>
          <w:rFonts w:ascii="ＭＳ 明朝" w:eastAsia="ＭＳ 明朝" w:hAnsi="ＭＳ 明朝" w:cs="ＭＳ 明朝" w:hint="eastAsia"/>
        </w:rPr>
        <w:t>木</w:t>
      </w:r>
      <w:r>
        <w:rPr>
          <w:rFonts w:ascii="ＭＳ 明朝" w:eastAsia="ＭＳ 明朝" w:hAnsi="ＭＳ 明朝" w:cs="ＭＳ 明朝"/>
          <w:color w:val="000000"/>
        </w:rPr>
        <w:t xml:space="preserve">）　</w:t>
      </w:r>
      <w:r w:rsidR="00FF45D2">
        <w:rPr>
          <w:rFonts w:ascii="ＭＳ 明朝" w:eastAsia="ＭＳ 明朝" w:hAnsi="ＭＳ 明朝" w:cs="ＭＳ 明朝" w:hint="eastAsia"/>
          <w:color w:val="000000"/>
        </w:rPr>
        <w:t>９</w:t>
      </w:r>
      <w:r>
        <w:rPr>
          <w:rFonts w:ascii="ＭＳ 明朝" w:eastAsia="ＭＳ 明朝" w:hAnsi="ＭＳ 明朝" w:cs="ＭＳ 明朝"/>
          <w:color w:val="000000"/>
        </w:rPr>
        <w:t>時</w:t>
      </w:r>
      <w:r w:rsidR="00152CC1">
        <w:rPr>
          <w:rFonts w:ascii="ＭＳ 明朝" w:eastAsia="ＭＳ 明朝" w:hAnsi="ＭＳ 明朝" w:cs="ＭＳ 明朝" w:hint="eastAsia"/>
        </w:rPr>
        <w:t>３</w:t>
      </w:r>
      <w:r>
        <w:rPr>
          <w:rFonts w:ascii="ＭＳ 明朝" w:eastAsia="ＭＳ 明朝" w:hAnsi="ＭＳ 明朝" w:cs="ＭＳ 明朝"/>
          <w:color w:val="000000"/>
        </w:rPr>
        <w:t>０分　～</w:t>
      </w:r>
      <w:r>
        <w:rPr>
          <w:rFonts w:ascii="HGS創英角ｺﾞｼｯｸUB" w:eastAsia="HGS創英角ｺﾞｼｯｸUB" w:hAnsi="HGS創英角ｺﾞｼｯｸUB" w:cs="HGS創英角ｺﾞｼｯｸUB"/>
          <w:color w:val="000000"/>
        </w:rPr>
        <w:t xml:space="preserve"> </w:t>
      </w:r>
      <w:r>
        <w:rPr>
          <w:rFonts w:ascii="ＭＳ 明朝" w:eastAsia="ＭＳ 明朝" w:hAnsi="ＭＳ 明朝" w:cs="ＭＳ 明朝"/>
          <w:color w:val="000000"/>
        </w:rPr>
        <w:t>１</w:t>
      </w:r>
      <w:r w:rsidR="00152CC1">
        <w:rPr>
          <w:rFonts w:ascii="ＭＳ 明朝" w:eastAsia="ＭＳ 明朝" w:hAnsi="ＭＳ 明朝" w:cs="ＭＳ 明朝" w:hint="eastAsia"/>
        </w:rPr>
        <w:t>５</w:t>
      </w:r>
      <w:r>
        <w:rPr>
          <w:rFonts w:ascii="ＭＳ 明朝" w:eastAsia="ＭＳ 明朝" w:hAnsi="ＭＳ 明朝" w:cs="ＭＳ 明朝"/>
          <w:color w:val="000000"/>
        </w:rPr>
        <w:t>時</w:t>
      </w:r>
      <w:r w:rsidR="00FF45D2">
        <w:rPr>
          <w:rFonts w:ascii="ＭＳ 明朝" w:eastAsia="ＭＳ 明朝" w:hAnsi="ＭＳ 明朝" w:cs="ＭＳ 明朝" w:hint="eastAsia"/>
          <w:color w:val="000000"/>
        </w:rPr>
        <w:t>３</w:t>
      </w:r>
      <w:r>
        <w:rPr>
          <w:rFonts w:ascii="ＭＳ 明朝" w:eastAsia="ＭＳ 明朝" w:hAnsi="ＭＳ 明朝" w:cs="ＭＳ 明朝"/>
          <w:color w:val="000000"/>
        </w:rPr>
        <w:t>０分</w:t>
      </w:r>
    </w:p>
    <w:p w:rsidR="00DC3B32" w:rsidRDefault="00DC3B32">
      <w:pPr>
        <w:rPr>
          <w:rFonts w:ascii="ＭＳ 明朝" w:eastAsia="ＭＳ 明朝" w:hAnsi="ＭＳ 明朝" w:cs="ＭＳ 明朝"/>
          <w:color w:val="000000"/>
        </w:rPr>
      </w:pPr>
    </w:p>
    <w:p w:rsidR="00DC3B32" w:rsidRDefault="00FA1253">
      <w:pPr>
        <w:rPr>
          <w:rFonts w:ascii="HGSｺﾞｼｯｸM" w:eastAsia="HGSｺﾞｼｯｸM" w:hAnsi="HGSｺﾞｼｯｸM" w:cs="HGSｺﾞｼｯｸM"/>
          <w:color w:val="000000"/>
        </w:rPr>
      </w:pPr>
      <w:r>
        <w:rPr>
          <w:rFonts w:ascii="Times New Roman" w:eastAsia="Times New Roman" w:hAnsi="Times New Roman" w:cs="Times New Roman"/>
          <w:color w:val="000000"/>
        </w:rPr>
        <w:t xml:space="preserve">  </w:t>
      </w:r>
      <w:r>
        <w:rPr>
          <w:rFonts w:ascii="ＭＳ 明朝" w:eastAsia="ＭＳ 明朝" w:hAnsi="ＭＳ 明朝" w:cs="ＭＳ 明朝"/>
          <w:color w:val="000000"/>
        </w:rPr>
        <w:t>２</w:t>
      </w: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場　　所</w:t>
      </w:r>
      <w:r>
        <w:rPr>
          <w:rFonts w:ascii="HGSｺﾞｼｯｸM" w:eastAsia="HGSｺﾞｼｯｸM" w:hAnsi="HGSｺﾞｼｯｸM" w:cs="HGSｺﾞｼｯｸM"/>
          <w:color w:val="000000"/>
        </w:rPr>
        <w:t xml:space="preserve">   </w:t>
      </w:r>
      <w:r w:rsidR="00152CC1">
        <w:rPr>
          <w:rFonts w:ascii="ＭＳ 明朝" w:eastAsia="ＭＳ 明朝" w:hAnsi="ＭＳ 明朝" w:cs="HGSｺﾞｼｯｸM" w:hint="eastAsia"/>
        </w:rPr>
        <w:t>長野県総合教育センター</w:t>
      </w:r>
      <w:r w:rsidRPr="00FA1253">
        <w:rPr>
          <w:rFonts w:ascii="ＭＳ 明朝" w:eastAsia="ＭＳ 明朝" w:hAnsi="ＭＳ 明朝" w:cs="HGSｺﾞｼｯｸM"/>
          <w:color w:val="000000"/>
        </w:rPr>
        <w:t xml:space="preserve">　</w:t>
      </w:r>
      <w:r w:rsidR="00152CC1">
        <w:rPr>
          <w:rFonts w:ascii="ＭＳ 明朝" w:eastAsia="ＭＳ 明朝" w:hAnsi="ＭＳ 明朝" w:cs="HGSｺﾞｼｯｸM" w:hint="eastAsia"/>
        </w:rPr>
        <w:t>化学実験</w:t>
      </w:r>
      <w:r w:rsidRPr="00FA1253">
        <w:rPr>
          <w:rFonts w:ascii="ＭＳ 明朝" w:eastAsia="ＭＳ 明朝" w:hAnsi="ＭＳ 明朝" w:cs="HGSｺﾞｼｯｸM"/>
        </w:rPr>
        <w:t>室</w:t>
      </w:r>
    </w:p>
    <w:p w:rsidR="00DC3B32" w:rsidRDefault="00DC3B32">
      <w:pPr>
        <w:rPr>
          <w:rFonts w:ascii="HGSｺﾞｼｯｸM" w:eastAsia="HGSｺﾞｼｯｸM" w:hAnsi="HGSｺﾞｼｯｸM" w:cs="HGSｺﾞｼｯｸM"/>
          <w:color w:val="000000"/>
        </w:rPr>
      </w:pPr>
    </w:p>
    <w:p w:rsidR="00DC3B32" w:rsidRDefault="00FA1253">
      <w:pPr>
        <w:rPr>
          <w:rFonts w:ascii="ＭＳ 明朝" w:eastAsia="ＭＳ 明朝" w:hAnsi="ＭＳ 明朝" w:cs="ＭＳ 明朝"/>
        </w:rP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３</w:t>
      </w:r>
      <w:r>
        <w:rPr>
          <w:rFonts w:ascii="HGSｺﾞｼｯｸM" w:eastAsia="HGSｺﾞｼｯｸM" w:hAnsi="HGSｺﾞｼｯｸM" w:cs="HGSｺﾞｼｯｸM"/>
          <w:color w:val="000000"/>
        </w:rPr>
        <w:t xml:space="preserve"> </w:t>
      </w:r>
      <w:r>
        <w:rPr>
          <w:rFonts w:ascii="ＭＳ 明朝" w:eastAsia="ＭＳ 明朝" w:hAnsi="ＭＳ 明朝" w:cs="ＭＳ 明朝"/>
        </w:rPr>
        <w:t>内　　容</w:t>
      </w:r>
      <w:r>
        <w:rPr>
          <w:rFonts w:ascii="ＭＳ 明朝" w:eastAsia="ＭＳ 明朝" w:hAnsi="ＭＳ 明朝" w:cs="ＭＳ 明朝"/>
        </w:rPr>
        <w:tab/>
      </w:r>
      <w:r w:rsidR="00FF45D2">
        <w:rPr>
          <w:rFonts w:ascii="ＭＳ 明朝" w:eastAsia="ＭＳ 明朝" w:hAnsi="ＭＳ 明朝" w:cs="ＭＳ 明朝" w:hint="eastAsia"/>
        </w:rPr>
        <w:t xml:space="preserve">　</w:t>
      </w:r>
      <w:r>
        <w:rPr>
          <w:rFonts w:ascii="ＭＳ 明朝" w:eastAsia="ＭＳ 明朝" w:hAnsi="ＭＳ 明朝" w:cs="ＭＳ 明朝"/>
        </w:rPr>
        <w:t>連絡・協議</w:t>
      </w:r>
    </w:p>
    <w:p w:rsidR="00DC3B32" w:rsidRDefault="00FA1253">
      <w:pPr>
        <w:ind w:left="1440" w:firstLine="720"/>
        <w:rPr>
          <w:rFonts w:ascii="ＭＳ 明朝" w:eastAsia="ＭＳ 明朝" w:hAnsi="ＭＳ 明朝" w:cs="ＭＳ 明朝"/>
        </w:rPr>
      </w:pPr>
      <w:r>
        <w:rPr>
          <w:rFonts w:ascii="ＭＳ 明朝" w:eastAsia="ＭＳ 明朝" w:hAnsi="ＭＳ 明朝" w:cs="ＭＳ 明朝"/>
          <w:color w:val="000000"/>
        </w:rPr>
        <w:t>（１）長野県高等学校科学協会関係行事について</w:t>
      </w:r>
    </w:p>
    <w:p w:rsidR="00DC3B32" w:rsidRDefault="00FA1253">
      <w:pPr>
        <w:ind w:left="1440" w:firstLine="720"/>
        <w:rPr>
          <w:rFonts w:ascii="ＭＳ 明朝" w:eastAsia="ＭＳ 明朝" w:hAnsi="ＭＳ 明朝" w:cs="ＭＳ 明朝"/>
          <w:color w:val="000000"/>
        </w:rPr>
      </w:pPr>
      <w:r>
        <w:rPr>
          <w:rFonts w:ascii="ＭＳ 明朝" w:eastAsia="ＭＳ 明朝" w:hAnsi="ＭＳ 明朝" w:cs="ＭＳ 明朝"/>
          <w:color w:val="000000"/>
        </w:rPr>
        <w:t>（２）日本化学会東海支部関係行事について</w:t>
      </w:r>
    </w:p>
    <w:p w:rsidR="00FF45D2" w:rsidRDefault="00FF45D2">
      <w:pPr>
        <w:ind w:left="1440"/>
        <w:rPr>
          <w:rFonts w:ascii="ＭＳ 明朝" w:eastAsia="ＭＳ 明朝" w:hAnsi="ＭＳ 明朝" w:cs="ＭＳ 明朝"/>
        </w:rPr>
      </w:pPr>
      <w:r>
        <w:rPr>
          <w:rFonts w:ascii="ＭＳ 明朝" w:eastAsia="ＭＳ 明朝" w:hAnsi="ＭＳ 明朝" w:cs="ＭＳ 明朝" w:hint="eastAsia"/>
        </w:rPr>
        <w:t xml:space="preserve">　講演</w:t>
      </w:r>
      <w:r w:rsidR="00152CC1">
        <w:rPr>
          <w:rFonts w:ascii="ＭＳ 明朝" w:eastAsia="ＭＳ 明朝" w:hAnsi="ＭＳ 明朝" w:cs="ＭＳ 明朝" w:hint="eastAsia"/>
        </w:rPr>
        <w:t>・</w:t>
      </w:r>
      <w:r>
        <w:rPr>
          <w:rFonts w:ascii="ＭＳ 明朝" w:eastAsia="ＭＳ 明朝" w:hAnsi="ＭＳ 明朝" w:cs="ＭＳ 明朝" w:hint="eastAsia"/>
        </w:rPr>
        <w:t>実験実習</w:t>
      </w:r>
    </w:p>
    <w:p w:rsidR="00DC3B32" w:rsidRDefault="00FF45D2">
      <w:pPr>
        <w:ind w:left="1440"/>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hint="eastAsia"/>
        </w:rPr>
        <w:t>東海地区高等学校化学教育セミナー伝達講習</w:t>
      </w:r>
    </w:p>
    <w:p w:rsidR="00DC3B32" w:rsidRDefault="00FA1253">
      <w:pPr>
        <w:ind w:left="1440" w:firstLine="720"/>
        <w:rPr>
          <w:rFonts w:ascii="ＭＳ 明朝" w:eastAsia="ＭＳ 明朝" w:hAnsi="ＭＳ 明朝" w:cs="ＭＳ 明朝"/>
        </w:rPr>
      </w:pPr>
      <w:r>
        <w:rPr>
          <w:rFonts w:ascii="ＭＳ 明朝" w:eastAsia="ＭＳ 明朝" w:hAnsi="ＭＳ 明朝" w:cs="ＭＳ 明朝"/>
        </w:rPr>
        <w:t>「</w:t>
      </w:r>
      <w:r w:rsidR="00FF45D2">
        <w:rPr>
          <w:rFonts w:ascii="ＭＳ 明朝" w:eastAsia="ＭＳ 明朝" w:hAnsi="ＭＳ 明朝" w:cs="ＭＳ 明朝" w:hint="eastAsia"/>
        </w:rPr>
        <w:t>授業で使える化学実験</w:t>
      </w:r>
      <w:r>
        <w:rPr>
          <w:rFonts w:ascii="ＭＳ 明朝" w:eastAsia="ＭＳ 明朝" w:hAnsi="ＭＳ 明朝" w:cs="ＭＳ 明朝"/>
        </w:rPr>
        <w:t>」</w:t>
      </w:r>
    </w:p>
    <w:p w:rsidR="00DC3B32" w:rsidRDefault="00FA1253">
      <w:pPr>
        <w:ind w:left="1440"/>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ab/>
      </w:r>
      <w:r w:rsidR="00FF45D2">
        <w:rPr>
          <w:rFonts w:ascii="ＭＳ 明朝" w:eastAsia="ＭＳ 明朝" w:hAnsi="ＭＳ 明朝" w:cs="ＭＳ 明朝" w:hint="eastAsia"/>
        </w:rPr>
        <w:t>講師</w:t>
      </w:r>
      <w:r>
        <w:rPr>
          <w:rFonts w:ascii="ＭＳ 明朝" w:eastAsia="ＭＳ 明朝" w:hAnsi="ＭＳ 明朝" w:cs="ＭＳ 明朝"/>
        </w:rPr>
        <w:t>:</w:t>
      </w:r>
      <w:r w:rsidR="00FF45D2">
        <w:rPr>
          <w:rFonts w:ascii="ＭＳ 明朝" w:eastAsia="ＭＳ 明朝" w:hAnsi="ＭＳ 明朝" w:cs="ＭＳ 明朝" w:hint="eastAsia"/>
        </w:rPr>
        <w:t>愛知県立明和</w:t>
      </w:r>
      <w:r w:rsidR="00152CC1">
        <w:rPr>
          <w:rFonts w:ascii="ＭＳ 明朝" w:eastAsia="ＭＳ 明朝" w:hAnsi="ＭＳ 明朝" w:cs="ＭＳ 明朝" w:hint="eastAsia"/>
        </w:rPr>
        <w:t>高等学校</w:t>
      </w:r>
      <w:r w:rsidR="00FF45D2">
        <w:rPr>
          <w:rFonts w:ascii="ＭＳ 明朝" w:eastAsia="ＭＳ 明朝" w:hAnsi="ＭＳ 明朝" w:cs="ＭＳ 明朝" w:hint="eastAsia"/>
        </w:rPr>
        <w:t xml:space="preserve"> 教頭 足立</w:t>
      </w:r>
      <w:r w:rsidR="00152CC1">
        <w:rPr>
          <w:rFonts w:ascii="ＭＳ 明朝" w:eastAsia="ＭＳ 明朝" w:hAnsi="ＭＳ 明朝" w:cs="ＭＳ 明朝" w:hint="eastAsia"/>
        </w:rPr>
        <w:t xml:space="preserve"> </w:t>
      </w:r>
      <w:r w:rsidR="00FF45D2">
        <w:rPr>
          <w:rFonts w:ascii="ＭＳ 明朝" w:eastAsia="ＭＳ 明朝" w:hAnsi="ＭＳ 明朝" w:cs="ＭＳ 明朝" w:hint="eastAsia"/>
        </w:rPr>
        <w:t>敏</w:t>
      </w:r>
      <w:r w:rsidR="00152CC1">
        <w:rPr>
          <w:rFonts w:ascii="ＭＳ 明朝" w:eastAsia="ＭＳ 明朝" w:hAnsi="ＭＳ 明朝" w:cs="ＭＳ 明朝" w:hint="eastAsia"/>
        </w:rPr>
        <w:t xml:space="preserve"> 先生</w:t>
      </w:r>
    </w:p>
    <w:p w:rsidR="00FF45D2" w:rsidRDefault="00FF45D2">
      <w:pPr>
        <w:ind w:left="1440"/>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hint="eastAsia"/>
        </w:rPr>
        <w:t>化学の授業で行う実験で押さえておきたいポイントや、普通教室でも実</w:t>
      </w:r>
    </w:p>
    <w:p w:rsidR="00FF45D2" w:rsidRDefault="00FF45D2">
      <w:pPr>
        <w:ind w:left="1440"/>
        <w:rPr>
          <w:rFonts w:ascii="ＭＳ 明朝" w:eastAsia="ＭＳ 明朝" w:hAnsi="ＭＳ 明朝" w:cs="ＭＳ 明朝"/>
        </w:rPr>
      </w:pPr>
      <w:r>
        <w:rPr>
          <w:rFonts w:ascii="ＭＳ 明朝" w:eastAsia="ＭＳ 明朝" w:hAnsi="ＭＳ 明朝" w:cs="ＭＳ 明朝" w:hint="eastAsia"/>
        </w:rPr>
        <w:t xml:space="preserve">　施が可能で探究的な学びに生かすことができるミニ実験の実践を中心に</w:t>
      </w:r>
      <w:r w:rsidR="006736DC">
        <w:rPr>
          <w:rFonts w:ascii="ＭＳ 明朝" w:eastAsia="ＭＳ 明朝" w:hAnsi="ＭＳ 明朝" w:cs="ＭＳ 明朝" w:hint="eastAsia"/>
        </w:rPr>
        <w:t>、</w:t>
      </w:r>
    </w:p>
    <w:p w:rsidR="00FF45D2" w:rsidRDefault="00FF45D2">
      <w:pPr>
        <w:ind w:left="1440"/>
        <w:rPr>
          <w:rFonts w:ascii="ＭＳ 明朝" w:eastAsia="ＭＳ 明朝" w:hAnsi="ＭＳ 明朝" w:cs="ＭＳ 明朝" w:hint="eastAsia"/>
        </w:rPr>
      </w:pPr>
      <w:r>
        <w:rPr>
          <w:rFonts w:ascii="ＭＳ 明朝" w:eastAsia="ＭＳ 明朝" w:hAnsi="ＭＳ 明朝" w:cs="ＭＳ 明朝" w:hint="eastAsia"/>
        </w:rPr>
        <w:t xml:space="preserve">　授業で使える実験指導法についてご紹介いただきます。</w:t>
      </w:r>
    </w:p>
    <w:p w:rsidR="00DC3B32" w:rsidRDefault="004F0AC3">
      <w:pPr>
        <w:rPr>
          <w:rFonts w:ascii="ＭＳ 明朝" w:eastAsia="ＭＳ 明朝" w:hAnsi="ＭＳ 明朝" w:cs="ＭＳ 明朝"/>
        </w:rPr>
      </w:pPr>
      <w:r w:rsidRPr="004F0AC3">
        <w:rPr>
          <w:rFonts w:ascii="ＭＳ 明朝" w:eastAsia="ＭＳ 明朝" w:hAnsi="ＭＳ 明朝" w:cs="ＭＳ 明朝"/>
          <w:color w:val="000000"/>
        </w:rPr>
        <w:drawing>
          <wp:anchor distT="0" distB="0" distL="114300" distR="114300" simplePos="0" relativeHeight="251659264" behindDoc="0" locked="0" layoutInCell="1" allowOverlap="1" wp14:anchorId="30101A7D">
            <wp:simplePos x="0" y="0"/>
            <wp:positionH relativeFrom="margin">
              <wp:posOffset>4101465</wp:posOffset>
            </wp:positionH>
            <wp:positionV relativeFrom="paragraph">
              <wp:posOffset>93980</wp:posOffset>
            </wp:positionV>
            <wp:extent cx="819150" cy="8191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p w:rsidR="004F0AC3" w:rsidRDefault="00FA1253" w:rsidP="00152CC1">
      <w:pPr>
        <w:rPr>
          <w:rFonts w:ascii="ＭＳ 明朝" w:eastAsia="ＭＳ 明朝" w:hAnsi="ＭＳ 明朝" w:cs="ＭＳ 明朝"/>
          <w:color w:val="000000"/>
        </w:rPr>
      </w:pPr>
      <w:r>
        <w:rPr>
          <w:rFonts w:ascii="ＭＳ 明朝" w:eastAsia="ＭＳ 明朝" w:hAnsi="ＭＳ 明朝" w:cs="ＭＳ 明朝"/>
          <w:color w:val="000000"/>
        </w:rPr>
        <w:t xml:space="preserve">　４ </w:t>
      </w:r>
      <w:r>
        <w:rPr>
          <w:rFonts w:ascii="ＭＳ 明朝" w:eastAsia="ＭＳ 明朝" w:hAnsi="ＭＳ 明朝" w:cs="ＭＳ 明朝"/>
        </w:rPr>
        <w:t>その他</w:t>
      </w:r>
      <w:r w:rsidR="00C06054">
        <w:rPr>
          <w:rFonts w:ascii="ＭＳ 明朝" w:eastAsia="ＭＳ 明朝" w:hAnsi="ＭＳ 明朝" w:cs="ＭＳ 明朝"/>
          <w:color w:val="FF0000"/>
        </w:rPr>
        <w:tab/>
      </w:r>
      <w:r w:rsidR="00FF45D2">
        <w:rPr>
          <w:rFonts w:ascii="ＭＳ 明朝" w:eastAsia="ＭＳ 明朝" w:hAnsi="ＭＳ 明朝" w:cs="ＭＳ 明朝" w:hint="eastAsia"/>
        </w:rPr>
        <w:t>１</w:t>
      </w:r>
      <w:r w:rsidR="00152CC1">
        <w:rPr>
          <w:rFonts w:ascii="ＭＳ 明朝" w:eastAsia="ＭＳ 明朝" w:hAnsi="ＭＳ 明朝" w:cs="ＭＳ 明朝"/>
          <w:color w:val="000000"/>
        </w:rPr>
        <w:t>月</w:t>
      </w:r>
      <w:r w:rsidR="00FF45D2">
        <w:rPr>
          <w:rFonts w:ascii="ＭＳ 明朝" w:eastAsia="ＭＳ 明朝" w:hAnsi="ＭＳ 明朝" w:cs="ＭＳ 明朝" w:hint="eastAsia"/>
          <w:color w:val="000000"/>
        </w:rPr>
        <w:t>２６</w:t>
      </w:r>
      <w:r w:rsidR="00152CC1">
        <w:rPr>
          <w:rFonts w:ascii="ＭＳ 明朝" w:eastAsia="ＭＳ 明朝" w:hAnsi="ＭＳ 明朝" w:cs="ＭＳ 明朝"/>
          <w:color w:val="000000"/>
        </w:rPr>
        <w:t>日（</w:t>
      </w:r>
      <w:r w:rsidR="00152CC1">
        <w:rPr>
          <w:rFonts w:ascii="ＭＳ 明朝" w:eastAsia="ＭＳ 明朝" w:hAnsi="ＭＳ 明朝" w:cs="ＭＳ 明朝" w:hint="eastAsia"/>
        </w:rPr>
        <w:t>金</w:t>
      </w:r>
      <w:r w:rsidR="00152CC1">
        <w:rPr>
          <w:rFonts w:ascii="ＭＳ 明朝" w:eastAsia="ＭＳ 明朝" w:hAnsi="ＭＳ 明朝" w:cs="ＭＳ 明朝"/>
          <w:color w:val="000000"/>
        </w:rPr>
        <w:t>）までに以下のフォームより</w:t>
      </w:r>
    </w:p>
    <w:p w:rsidR="00152CC1" w:rsidRDefault="004F0AC3" w:rsidP="00152CC1">
      <w:pPr>
        <w:rPr>
          <w:rFonts w:ascii="ＭＳ 明朝" w:eastAsia="ＭＳ 明朝" w:hAnsi="ＭＳ 明朝" w:cs="ＭＳ 明朝"/>
          <w:color w:val="000000"/>
        </w:rPr>
      </w:pPr>
      <w:r>
        <w:rPr>
          <w:rFonts w:ascii="ＭＳ 明朝" w:eastAsia="ＭＳ 明朝" w:hAnsi="ＭＳ 明朝" w:cs="ＭＳ 明朝"/>
          <w:color w:val="000000"/>
        </w:rPr>
        <w:tab/>
      </w:r>
      <w:r>
        <w:rPr>
          <w:rFonts w:ascii="ＭＳ 明朝" w:eastAsia="ＭＳ 明朝" w:hAnsi="ＭＳ 明朝" w:cs="ＭＳ 明朝"/>
          <w:color w:val="000000"/>
        </w:rPr>
        <w:tab/>
      </w:r>
      <w:r w:rsidR="00152CC1">
        <w:rPr>
          <w:rFonts w:ascii="ＭＳ 明朝" w:eastAsia="ＭＳ 明朝" w:hAnsi="ＭＳ 明朝" w:cs="ＭＳ 明朝"/>
          <w:color w:val="000000"/>
        </w:rPr>
        <w:t>出欠連絡をお願いします。</w:t>
      </w:r>
    </w:p>
    <w:p w:rsidR="004F0AC3" w:rsidRDefault="00152CC1" w:rsidP="00152CC1">
      <w:r>
        <w:rPr>
          <w:rFonts w:ascii="ＭＳ 明朝" w:eastAsia="ＭＳ 明朝" w:hAnsi="ＭＳ 明朝" w:cs="ＭＳ 明朝"/>
          <w:color w:val="000000"/>
        </w:rPr>
        <w:t xml:space="preserve"> </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t>連絡用フォーム</w:t>
      </w:r>
    </w:p>
    <w:p w:rsidR="004F0AC3" w:rsidRDefault="004F0AC3" w:rsidP="004F0AC3">
      <w:r>
        <w:rPr>
          <w:rFonts w:hint="eastAsia"/>
        </w:rPr>
        <w:t xml:space="preserve">　　　　　　　　　　</w:t>
      </w:r>
      <w:bookmarkStart w:id="1" w:name="_GoBack"/>
      <w:r>
        <w:fldChar w:fldCharType="begin"/>
      </w:r>
      <w:r>
        <w:instrText xml:space="preserve"> HYPERLINK "</w:instrText>
      </w:r>
      <w:r w:rsidRPr="00E44680">
        <w:instrText>https://forms.gle/jC1B8dRShzr8gPtX9</w:instrText>
      </w:r>
      <w:r>
        <w:instrText xml:space="preserve">" </w:instrText>
      </w:r>
      <w:r>
        <w:fldChar w:fldCharType="separate"/>
      </w:r>
      <w:r w:rsidRPr="00B81FE7">
        <w:rPr>
          <w:rStyle w:val="ab"/>
        </w:rPr>
        <w:t>https://forms</w:t>
      </w:r>
      <w:r w:rsidRPr="00B81FE7">
        <w:rPr>
          <w:rStyle w:val="ab"/>
        </w:rPr>
        <w:t>.</w:t>
      </w:r>
      <w:r w:rsidRPr="00B81FE7">
        <w:rPr>
          <w:rStyle w:val="ab"/>
        </w:rPr>
        <w:t>gle/jC1B8dRShzr8gPtX9</w:t>
      </w:r>
      <w:r>
        <w:fldChar w:fldCharType="end"/>
      </w:r>
      <w:bookmarkEnd w:id="1"/>
    </w:p>
    <w:p w:rsidR="00152CC1" w:rsidRPr="004F0AC3" w:rsidRDefault="004F0AC3" w:rsidP="004F0AC3">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ab/>
      </w:r>
      <w:r w:rsidR="00152CC1">
        <w:rPr>
          <w:rFonts w:ascii="ＭＳ 明朝" w:eastAsia="ＭＳ 明朝" w:hAnsi="ＭＳ 明朝" w:cs="ＭＳ 明朝"/>
          <w:color w:val="000000"/>
        </w:rPr>
        <w:t>連絡は服部宛のメール</w:t>
      </w:r>
      <w:r w:rsidR="00152CC1">
        <w:rPr>
          <w:rFonts w:ascii="HGSｺﾞｼｯｸM" w:eastAsia="HGSｺﾞｼｯｸM" w:hAnsi="HGSｺﾞｼｯｸM" w:cs="HGSｺﾞｼｯｸM"/>
          <w:color w:val="000000"/>
        </w:rPr>
        <w:t>〔khattori@m.nagano-c.ed.jp〕</w:t>
      </w:r>
      <w:r w:rsidR="00152CC1">
        <w:rPr>
          <w:rFonts w:ascii="ＭＳ 明朝" w:eastAsia="ＭＳ 明朝" w:hAnsi="ＭＳ 明朝" w:cs="ＭＳ 明朝"/>
          <w:color w:val="000000"/>
        </w:rPr>
        <w:t>でもかまいません。</w:t>
      </w:r>
    </w:p>
    <w:p w:rsidR="00152CC1" w:rsidRDefault="00152CC1">
      <w:pPr>
        <w:rPr>
          <w:rFonts w:ascii="ＭＳ 明朝" w:eastAsia="ＭＳ 明朝" w:hAnsi="ＭＳ 明朝" w:cs="ＭＳ 明朝"/>
          <w:color w:val="000000"/>
        </w:rPr>
      </w:pPr>
      <w:r>
        <w:rPr>
          <w:rFonts w:ascii="ＭＳ 明朝" w:eastAsia="ＭＳ 明朝" w:hAnsi="ＭＳ 明朝" w:cs="ＭＳ 明朝"/>
          <w:color w:val="000000"/>
        </w:rPr>
        <w:tab/>
      </w:r>
      <w:r w:rsidR="004F0AC3">
        <w:rPr>
          <w:rFonts w:ascii="ＭＳ 明朝" w:eastAsia="ＭＳ 明朝" w:hAnsi="ＭＳ 明朝" w:cs="ＭＳ 明朝"/>
          <w:color w:val="000000"/>
        </w:rPr>
        <w:tab/>
      </w:r>
      <w:r w:rsidR="00FA1253">
        <w:rPr>
          <w:rFonts w:ascii="ＭＳ 明朝" w:eastAsia="ＭＳ 明朝" w:hAnsi="ＭＳ 明朝" w:cs="ＭＳ 明朝"/>
          <w:color w:val="000000"/>
        </w:rPr>
        <w:t>駐車場は</w:t>
      </w:r>
      <w:r>
        <w:rPr>
          <w:rFonts w:ascii="ＭＳ 明朝" w:eastAsia="ＭＳ 明朝" w:hAnsi="ＭＳ 明朝" w:cs="ＭＳ 明朝" w:hint="eastAsia"/>
          <w:color w:val="000000"/>
        </w:rPr>
        <w:t>総合教育センター</w:t>
      </w:r>
      <w:r w:rsidR="00FA1253">
        <w:rPr>
          <w:rFonts w:ascii="ＭＳ 明朝" w:eastAsia="ＭＳ 明朝" w:hAnsi="ＭＳ 明朝" w:cs="ＭＳ 明朝"/>
          <w:color w:val="000000"/>
        </w:rPr>
        <w:t>駐車場をご利用ください。</w:t>
      </w:r>
    </w:p>
    <w:p w:rsidR="00152CC1" w:rsidRDefault="00152CC1">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4F0AC3">
        <w:rPr>
          <w:rFonts w:ascii="ＭＳ 明朝" w:eastAsia="ＭＳ 明朝" w:hAnsi="ＭＳ 明朝" w:cs="ＭＳ 明朝"/>
          <w:color w:val="000000"/>
        </w:rPr>
        <w:tab/>
      </w:r>
      <w:r>
        <w:rPr>
          <w:rFonts w:ascii="ＭＳ 明朝" w:eastAsia="ＭＳ 明朝" w:hAnsi="ＭＳ 明朝" w:cs="ＭＳ 明朝" w:hint="eastAsia"/>
          <w:color w:val="000000"/>
        </w:rPr>
        <w:t>食堂は現在営業しておりません。昼食は各自でご持参ください。</w:t>
      </w:r>
    </w:p>
    <w:p w:rsidR="00152CC1" w:rsidRDefault="00152CC1">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4F0AC3">
        <w:rPr>
          <w:rFonts w:ascii="ＭＳ 明朝" w:eastAsia="ＭＳ 明朝" w:hAnsi="ＭＳ 明朝" w:cs="ＭＳ 明朝"/>
          <w:color w:val="000000"/>
        </w:rPr>
        <w:tab/>
      </w:r>
      <w:r>
        <w:rPr>
          <w:rFonts w:ascii="ＭＳ 明朝" w:eastAsia="ＭＳ 明朝" w:hAnsi="ＭＳ 明朝" w:cs="ＭＳ 明朝" w:hint="eastAsia"/>
          <w:color w:val="000000"/>
        </w:rPr>
        <w:t>実験室の定員により、参加希望多数の場合は申込の先着順と</w:t>
      </w:r>
      <w:r w:rsidR="004F0AC3">
        <w:rPr>
          <w:rFonts w:ascii="ＭＳ 明朝" w:eastAsia="ＭＳ 明朝" w:hAnsi="ＭＳ 明朝" w:cs="ＭＳ 明朝" w:hint="eastAsia"/>
          <w:color w:val="000000"/>
        </w:rPr>
        <w:t>します</w:t>
      </w:r>
      <w:r>
        <w:rPr>
          <w:rFonts w:ascii="ＭＳ 明朝" w:eastAsia="ＭＳ 明朝" w:hAnsi="ＭＳ 明朝" w:cs="ＭＳ 明朝" w:hint="eastAsia"/>
          <w:color w:val="000000"/>
        </w:rPr>
        <w:t>。</w:t>
      </w:r>
    </w:p>
    <w:p w:rsidR="004F0AC3" w:rsidRPr="00152CC1" w:rsidRDefault="004F0AC3">
      <w:pPr>
        <w:rPr>
          <w:rFonts w:ascii="ＭＳ 明朝" w:eastAsia="ＭＳ 明朝" w:hAnsi="ＭＳ 明朝" w:cs="ＭＳ 明朝" w:hint="eastAsia"/>
          <w:color w:val="000000"/>
        </w:rPr>
      </w:pP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hint="eastAsia"/>
          <w:color w:val="000000"/>
        </w:rPr>
        <w:t>白衣、保護メガネなど実験に必要なものは各自でご持参ください。</w:t>
      </w:r>
    </w:p>
    <w:p w:rsidR="00DC3B32" w:rsidRPr="00C06054" w:rsidRDefault="00FA1253" w:rsidP="00152CC1">
      <w:pPr>
        <w:rPr>
          <w:rFonts w:ascii="ＭＳ 明朝" w:eastAsia="ＭＳ 明朝" w:hAnsi="ＭＳ 明朝" w:cs="ＭＳ 明朝"/>
        </w:rPr>
      </w:pPr>
      <w:r>
        <w:rPr>
          <w:rFonts w:ascii="ＭＳ 明朝" w:eastAsia="ＭＳ 明朝" w:hAnsi="ＭＳ 明朝" w:cs="ＭＳ 明朝"/>
          <w:color w:val="000000"/>
        </w:rPr>
        <w:t xml:space="preserve">      </w:t>
      </w:r>
      <w:r>
        <w:rPr>
          <w:rFonts w:ascii="ＭＳ 明朝" w:eastAsia="ＭＳ 明朝" w:hAnsi="ＭＳ 明朝" w:cs="ＭＳ 明朝"/>
          <w:color w:val="000000"/>
        </w:rPr>
        <w:tab/>
      </w:r>
      <w:r w:rsidR="00C06054">
        <w:rPr>
          <w:rFonts w:ascii="ＭＳ 明朝" w:eastAsia="ＭＳ 明朝" w:hAnsi="ＭＳ 明朝" w:cs="ＭＳ 明朝"/>
          <w:color w:val="000000"/>
        </w:rPr>
        <w:tab/>
      </w:r>
      <w:r>
        <w:rPr>
          <w:rFonts w:ascii="ＭＳ 明朝" w:eastAsia="ＭＳ 明朝" w:hAnsi="ＭＳ 明朝" w:cs="ＭＳ 明朝"/>
          <w:color w:val="000000"/>
        </w:rPr>
        <w:t>なお、本状をもって、本人宛の通知に代えさせていただきます。</w:t>
      </w:r>
    </w:p>
    <w:p w:rsidR="00DC3B32" w:rsidRDefault="00C06054">
      <w:pPr>
        <w:ind w:left="420" w:firstLine="210"/>
        <w:rPr>
          <w:rFonts w:ascii="ＭＳ 明朝" w:eastAsia="ＭＳ 明朝" w:hAnsi="ＭＳ 明朝" w:cs="ＭＳ 明朝" w:hint="eastAsia"/>
          <w:color w:val="000000"/>
        </w:rPr>
      </w:pPr>
      <w:r>
        <w:rPr>
          <w:noProof/>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204419</wp:posOffset>
                </wp:positionV>
                <wp:extent cx="3987114" cy="1153297"/>
                <wp:effectExtent l="0" t="0" r="13970" b="27940"/>
                <wp:wrapNone/>
                <wp:docPr id="3" name="正方形/長方形 3"/>
                <wp:cNvGraphicFramePr/>
                <a:graphic xmlns:a="http://schemas.openxmlformats.org/drawingml/2006/main">
                  <a:graphicData uri="http://schemas.microsoft.com/office/word/2010/wordprocessingShape">
                    <wps:wsp>
                      <wps:cNvSpPr/>
                      <wps:spPr>
                        <a:xfrm>
                          <a:off x="0" y="0"/>
                          <a:ext cx="3987114" cy="1153297"/>
                        </a:xfrm>
                        <a:prstGeom prst="rect">
                          <a:avLst/>
                        </a:prstGeom>
                        <a:solidFill>
                          <a:schemeClr val="lt1"/>
                        </a:solidFill>
                        <a:ln w="9525" cap="flat" cmpd="sng">
                          <a:solidFill>
                            <a:srgbClr val="000000"/>
                          </a:solidFill>
                          <a:prstDash val="solid"/>
                          <a:round/>
                          <a:headEnd type="none" w="sm" len="sm"/>
                          <a:tailEnd type="none" w="sm" len="sm"/>
                        </a:ln>
                      </wps:spPr>
                      <wps:txbx>
                        <w:txbxContent>
                          <w:p w:rsidR="00DC3B32" w:rsidRDefault="00FA1253">
                            <w:pPr>
                              <w:textDirection w:val="btLr"/>
                            </w:pPr>
                            <w:r>
                              <w:rPr>
                                <w:rFonts w:ascii="ＭＳ 明朝" w:eastAsia="ＭＳ 明朝" w:hAnsi="ＭＳ 明朝" w:cs="ＭＳ 明朝"/>
                                <w:color w:val="000000"/>
                              </w:rPr>
                              <w:t>長野県高等学校科学協会化学専門部</w:t>
                            </w:r>
                          </w:p>
                          <w:p w:rsidR="00DC3B32" w:rsidRDefault="00FA1253">
                            <w:pPr>
                              <w:textDirection w:val="btL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担当者：市原　一模</w:t>
                            </w:r>
                            <w:r>
                              <w:rPr>
                                <w:rFonts w:ascii="HGSｺﾞｼｯｸM" w:eastAsia="HGSｺﾞｼｯｸM" w:hAnsi="HGSｺﾞｼｯｸM" w:cs="HGSｺﾞｼｯｸM"/>
                                <w:color w:val="000000"/>
                              </w:rPr>
                              <w:t>(</w:t>
                            </w:r>
                            <w:r>
                              <w:rPr>
                                <w:rFonts w:ascii="ＭＳ 明朝" w:eastAsia="ＭＳ 明朝" w:hAnsi="ＭＳ 明朝" w:cs="ＭＳ 明朝"/>
                                <w:color w:val="000000"/>
                              </w:rPr>
                              <w:t>諏訪清陵高等学校</w:t>
                            </w:r>
                            <w:r>
                              <w:rPr>
                                <w:rFonts w:ascii="HGSｺﾞｼｯｸM" w:eastAsia="HGSｺﾞｼｯｸM" w:hAnsi="HGSｺﾞｼｯｸM" w:cs="HGSｺﾞｼｯｸM"/>
                                <w:color w:val="000000"/>
                              </w:rPr>
                              <w:t>)</w:t>
                            </w:r>
                          </w:p>
                          <w:p w:rsidR="00DC3B32" w:rsidRDefault="00FA1253">
                            <w:pPr>
                              <w:textDirection w:val="btL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 xml:space="preserve">　　　</w:t>
                            </w:r>
                            <w:r w:rsidR="00C06054">
                              <w:rPr>
                                <w:rFonts w:ascii="ＭＳ 明朝" w:eastAsia="ＭＳ 明朝" w:hAnsi="ＭＳ 明朝" w:cs="ＭＳ 明朝" w:hint="eastAsia"/>
                                <w:color w:val="000000"/>
                              </w:rPr>
                              <w:t xml:space="preserve"> </w:t>
                            </w:r>
                            <w:r>
                              <w:rPr>
                                <w:rFonts w:ascii="ＭＳ 明朝" w:eastAsia="ＭＳ 明朝" w:hAnsi="ＭＳ 明朝" w:cs="ＭＳ 明朝"/>
                                <w:color w:val="000000"/>
                              </w:rPr>
                              <w:t>服部　薫（丸子修学館高等学校）</w:t>
                            </w:r>
                          </w:p>
                          <w:p w:rsidR="00DC3B32" w:rsidRDefault="00FA1253">
                            <w:pPr>
                              <w:textDirection w:val="btL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電　話：０２６８－４２－２８２７（丸子修学館高校 代表）</w:t>
                            </w:r>
                          </w:p>
                          <w:p w:rsidR="00DC3B32" w:rsidRDefault="00FA1253">
                            <w:pPr>
                              <w:jc w:val="left"/>
                              <w:textDirection w:val="btL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ＦＡＸ：０２６８－４１－１０５０ (丸子修学館高校)</w:t>
                            </w:r>
                          </w:p>
                          <w:p w:rsidR="00DC3B32" w:rsidRDefault="00FA1253">
                            <w:pPr>
                              <w:textDirection w:val="btL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メール：</w:t>
                            </w:r>
                            <w:r>
                              <w:rPr>
                                <w:rFonts w:ascii="HGSｺﾞｼｯｸM" w:eastAsia="HGSｺﾞｼｯｸM" w:hAnsi="HGSｺﾞｼｯｸM" w:cs="HGSｺﾞｼｯｸM"/>
                                <w:color w:val="000000"/>
                              </w:rPr>
                              <w:t>khattori@m.nagano-c.ed.jp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62.75pt;margin-top:16.1pt;width:313.95pt;height:90.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" fillcolor="white [3201]">
                <v:stroke startarrowwidth="narrow" startarrowlength="short" endarrowwidth="narrow" endarrowlength="short" joinstyle="round"/>
                <v:textbox inset="2.53958mm,1.2694mm,2.53958mm,1.2694mm">
                  <w:txbxContent>
                    <w:p w:rsidR="00DC3B32" w:rsidRDefault="00FA1253">
                      <w:pPr>
                        <w:textDirection w:val="btLr"/>
                      </w:pPr>
                      <w:r>
                        <w:rPr>
                          <w:rFonts w:ascii="ＭＳ 明朝" w:eastAsia="ＭＳ 明朝" w:hAnsi="ＭＳ 明朝" w:cs="ＭＳ 明朝"/>
                          <w:color w:val="000000"/>
                        </w:rPr>
                        <w:t>長野県高等学校科学協会化学専門部</w:t>
                      </w:r>
                    </w:p>
                    <w:p w:rsidR="00DC3B32" w:rsidRDefault="00FA1253">
                      <w:pPr>
                        <w:textDirection w:val="btL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担当者：市原　一模</w:t>
                      </w:r>
                      <w:r>
                        <w:rPr>
                          <w:rFonts w:ascii="HGSｺﾞｼｯｸM" w:eastAsia="HGSｺﾞｼｯｸM" w:hAnsi="HGSｺﾞｼｯｸM" w:cs="HGSｺﾞｼｯｸM"/>
                          <w:color w:val="000000"/>
                        </w:rPr>
                        <w:t>(</w:t>
                      </w:r>
                      <w:r>
                        <w:rPr>
                          <w:rFonts w:ascii="ＭＳ 明朝" w:eastAsia="ＭＳ 明朝" w:hAnsi="ＭＳ 明朝" w:cs="ＭＳ 明朝"/>
                          <w:color w:val="000000"/>
                        </w:rPr>
                        <w:t>諏訪清陵高等学校</w:t>
                      </w:r>
                      <w:r>
                        <w:rPr>
                          <w:rFonts w:ascii="HGSｺﾞｼｯｸM" w:eastAsia="HGSｺﾞｼｯｸM" w:hAnsi="HGSｺﾞｼｯｸM" w:cs="HGSｺﾞｼｯｸM"/>
                          <w:color w:val="000000"/>
                        </w:rPr>
                        <w:t>)</w:t>
                      </w:r>
                    </w:p>
                    <w:p w:rsidR="00DC3B32" w:rsidRDefault="00FA1253">
                      <w:pPr>
                        <w:textDirection w:val="btL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 xml:space="preserve">　　　</w:t>
                      </w:r>
                      <w:r w:rsidR="00C06054">
                        <w:rPr>
                          <w:rFonts w:ascii="ＭＳ 明朝" w:eastAsia="ＭＳ 明朝" w:hAnsi="ＭＳ 明朝" w:cs="ＭＳ 明朝" w:hint="eastAsia"/>
                          <w:color w:val="000000"/>
                        </w:rPr>
                        <w:t xml:space="preserve"> </w:t>
                      </w:r>
                      <w:r>
                        <w:rPr>
                          <w:rFonts w:ascii="ＭＳ 明朝" w:eastAsia="ＭＳ 明朝" w:hAnsi="ＭＳ 明朝" w:cs="ＭＳ 明朝"/>
                          <w:color w:val="000000"/>
                        </w:rPr>
                        <w:t>服部　薫（丸子修学館高等学校）</w:t>
                      </w:r>
                    </w:p>
                    <w:p w:rsidR="00DC3B32" w:rsidRDefault="00FA1253">
                      <w:pPr>
                        <w:textDirection w:val="btL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電　話：０２６８－４２－２８２７（丸子修学館高校 代表）</w:t>
                      </w:r>
                    </w:p>
                    <w:p w:rsidR="00DC3B32" w:rsidRDefault="00FA1253">
                      <w:pPr>
                        <w:jc w:val="left"/>
                        <w:textDirection w:val="btL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ＦＡＸ：０２６８－４１－１０５０ (丸子修学館高校)</w:t>
                      </w:r>
                    </w:p>
                    <w:p w:rsidR="00DC3B32" w:rsidRDefault="00FA1253">
                      <w:pPr>
                        <w:textDirection w:val="btLr"/>
                      </w:pPr>
                      <w:r>
                        <w:rPr>
                          <w:rFonts w:ascii="HGSｺﾞｼｯｸM" w:eastAsia="HGSｺﾞｼｯｸM" w:hAnsi="HGSｺﾞｼｯｸM" w:cs="HGSｺﾞｼｯｸM"/>
                          <w:color w:val="000000"/>
                        </w:rPr>
                        <w:t xml:space="preserve"> </w:t>
                      </w:r>
                      <w:r>
                        <w:rPr>
                          <w:rFonts w:ascii="ＭＳ 明朝" w:eastAsia="ＭＳ 明朝" w:hAnsi="ＭＳ 明朝" w:cs="ＭＳ 明朝"/>
                          <w:color w:val="000000"/>
                        </w:rPr>
                        <w:t>メール：</w:t>
                      </w:r>
                      <w:r>
                        <w:rPr>
                          <w:rFonts w:ascii="HGSｺﾞｼｯｸM" w:eastAsia="HGSｺﾞｼｯｸM" w:hAnsi="HGSｺﾞｼｯｸM" w:cs="HGSｺﾞｼｯｸM"/>
                          <w:color w:val="000000"/>
                        </w:rPr>
                        <w:t>khattori@m.nagano-c.ed.jp</w:t>
                      </w:r>
                    </w:p>
                  </w:txbxContent>
                </v:textbox>
                <w10:wrap anchorx="margin"/>
              </v:rect>
            </w:pict>
          </mc:Fallback>
        </mc:AlternateContent>
      </w:r>
      <w:r w:rsidR="00FA1253">
        <w:rPr>
          <w:rFonts w:ascii="ＭＳ 明朝" w:eastAsia="ＭＳ 明朝" w:hAnsi="ＭＳ 明朝" w:cs="ＭＳ 明朝"/>
        </w:rPr>
        <w:tab/>
      </w:r>
      <w:r w:rsidR="00FA1253">
        <w:rPr>
          <w:rFonts w:ascii="ＭＳ 明朝" w:eastAsia="ＭＳ 明朝" w:hAnsi="ＭＳ 明朝" w:cs="ＭＳ 明朝"/>
        </w:rPr>
        <w:tab/>
        <w:t>ご本人へ回覧いただきますようお願いします。</w:t>
      </w:r>
    </w:p>
    <w:sectPr w:rsidR="00DC3B32">
      <w:pgSz w:w="11906" w:h="16838"/>
      <w:pgMar w:top="1418" w:right="1701" w:bottom="1418"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32"/>
    <w:rsid w:val="00152CC1"/>
    <w:rsid w:val="004F0AC3"/>
    <w:rsid w:val="006736DC"/>
    <w:rsid w:val="00C06054"/>
    <w:rsid w:val="00DC3B32"/>
    <w:rsid w:val="00E44680"/>
    <w:rsid w:val="00FA1253"/>
    <w:rsid w:val="00FF4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A89B9F"/>
  <w15:docId w15:val="{35A3AF9E-1FB0-4331-A51E-76B443D0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D07909"/>
    <w:pPr>
      <w:tabs>
        <w:tab w:val="center" w:pos="4252"/>
        <w:tab w:val="right" w:pos="8504"/>
      </w:tabs>
      <w:snapToGrid w:val="0"/>
    </w:pPr>
  </w:style>
  <w:style w:type="character" w:customStyle="1" w:styleId="a5">
    <w:name w:val="ヘッダー (文字)"/>
    <w:basedOn w:val="a0"/>
    <w:link w:val="a4"/>
    <w:uiPriority w:val="99"/>
    <w:rsid w:val="00D07909"/>
  </w:style>
  <w:style w:type="paragraph" w:styleId="a6">
    <w:name w:val="footer"/>
    <w:basedOn w:val="a"/>
    <w:link w:val="a7"/>
    <w:uiPriority w:val="99"/>
    <w:unhideWhenUsed/>
    <w:rsid w:val="00D07909"/>
    <w:pPr>
      <w:tabs>
        <w:tab w:val="center" w:pos="4252"/>
        <w:tab w:val="right" w:pos="8504"/>
      </w:tabs>
      <w:snapToGrid w:val="0"/>
    </w:pPr>
  </w:style>
  <w:style w:type="character" w:customStyle="1" w:styleId="a7">
    <w:name w:val="フッター (文字)"/>
    <w:basedOn w:val="a0"/>
    <w:link w:val="a6"/>
    <w:uiPriority w:val="99"/>
    <w:rsid w:val="00D07909"/>
  </w:style>
  <w:style w:type="paragraph" w:styleId="a8">
    <w:name w:val="Balloon Text"/>
    <w:basedOn w:val="a"/>
    <w:link w:val="a9"/>
    <w:uiPriority w:val="99"/>
    <w:semiHidden/>
    <w:unhideWhenUsed/>
    <w:rsid w:val="00DE76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76C6"/>
    <w:rPr>
      <w:rFonts w:asciiTheme="majorHAnsi" w:eastAsiaTheme="majorEastAsia" w:hAnsiTheme="majorHAnsi" w:cstheme="majorBidi"/>
      <w:sz w:val="18"/>
      <w:szCs w:val="18"/>
    </w:rPr>
  </w:style>
  <w:style w:type="paragraph" w:styleId="a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ab">
    <w:name w:val="Hyperlink"/>
    <w:basedOn w:val="a0"/>
    <w:uiPriority w:val="99"/>
    <w:unhideWhenUsed/>
    <w:rsid w:val="00C06054"/>
    <w:rPr>
      <w:color w:val="0563C1" w:themeColor="hyperlink"/>
      <w:u w:val="single"/>
    </w:rPr>
  </w:style>
  <w:style w:type="character" w:styleId="ac">
    <w:name w:val="Unresolved Mention"/>
    <w:basedOn w:val="a0"/>
    <w:uiPriority w:val="99"/>
    <w:semiHidden/>
    <w:unhideWhenUsed/>
    <w:rsid w:val="00C06054"/>
    <w:rPr>
      <w:color w:val="605E5C"/>
      <w:shd w:val="clear" w:color="auto" w:fill="E1DFDD"/>
    </w:rPr>
  </w:style>
  <w:style w:type="character" w:styleId="ad">
    <w:name w:val="FollowedHyperlink"/>
    <w:basedOn w:val="a0"/>
    <w:uiPriority w:val="99"/>
    <w:semiHidden/>
    <w:unhideWhenUsed/>
    <w:rsid w:val="00C06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0Od7+lV1Jx99qyWJqztG5jVjmA==">AMUW2mWJ6ZJs1AR1Z2uinSWs0IdW1U0e5gJw7NODHwUJkdCf8I8fBpePJMiSql8kB25Ca6xZ41rKF6+RaZsj5m4D8JS4855nGX34/I8w4/b8gvSftnufk93DeCmngYgDIs95F0GorZoJ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服部薫</dc:creator>
  <cp:lastModifiedBy>服部薫</cp:lastModifiedBy>
  <cp:revision>8</cp:revision>
  <cp:lastPrinted>2022-10-12T09:36:00Z</cp:lastPrinted>
  <dcterms:created xsi:type="dcterms:W3CDTF">2021-05-11T04:14:00Z</dcterms:created>
  <dcterms:modified xsi:type="dcterms:W3CDTF">2024-01-10T06:07:00Z</dcterms:modified>
</cp:coreProperties>
</file>